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1" w:after="0"/>
        <w:ind w:left="1142" w:right="1325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>оферта акции «-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en-US" w:eastAsia="en-US" w:bidi="ar-SA"/>
        </w:rPr>
        <w:t>35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%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на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раздел «Форма для военных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*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 xml:space="preserve">В рамках проведения акции в период с </w:t>
      </w:r>
      <w:r>
        <w:rPr/>
        <w:t>19 августа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 xml:space="preserve">:00 по </w:t>
      </w:r>
      <w:r>
        <w:rPr/>
        <w:t>21 августа 2022г.</w:t>
      </w:r>
      <w:r>
        <w:rPr/>
        <w:t xml:space="preserve"> 23:59 по московскому времени. «-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35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% на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раздел «Форма для военных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*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 xml:space="preserve">*за исключением товаров, участвующих в других распродажах, товаров брендов ХСН, Союз, Turbosky, Nordkapp, Tramp, Tiger,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«-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35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% на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раздел «Форма для военных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*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«-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35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% на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раздел «Форма для военных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*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«-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35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% на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раздел «Форма для военных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*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z w:val="24"/>
          <w:szCs w:val="24"/>
        </w:rPr>
        <w:t>*за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Акция проходит в период с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19 августа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:00 по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21 августа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2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35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на все товары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раздела «Форма для военных» (https://blok-post.ru/catalog/forma_dlya_voennykh)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, 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раздела «Форма для военных» (https://blok-post.ru/catalog/forma_dlya_voennykh/)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, все размеры, все склады наличия, 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раздела «Форма для военных» (https://blok-post.ru/catalog/forma_dlya_voennykh/),</w:t>
      </w:r>
      <w:r>
        <w:rPr>
          <w:i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«-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ru-RU" w:eastAsia="en-US" w:bidi="ar-SA"/>
        </w:rPr>
        <w:t>35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ru-RU" w:eastAsia="en-US" w:bidi="ar-SA"/>
        </w:rPr>
        <w:t xml:space="preserve">% на 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ru-RU" w:eastAsia="en-US" w:bidi="ar-SA"/>
        </w:rPr>
        <w:t>раздел «Форма для военных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ru-RU" w:eastAsia="en-US" w:bidi="ar-SA"/>
        </w:rPr>
        <w:t>*</w:t>
      </w:r>
      <w:r>
        <w:rPr>
          <w:spacing w:val="-1"/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sz w:val="24"/>
          <w:szCs w:val="24"/>
        </w:rPr>
        <w:t>*за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«-</w:t>
      </w:r>
      <w:r>
        <w:rPr>
          <w:rFonts w:eastAsia="Times New Roman" w:cs="Times New Roman"/>
          <w:color w:val="auto"/>
          <w:spacing w:val="15"/>
          <w:kern w:val="0"/>
          <w:sz w:val="24"/>
          <w:szCs w:val="24"/>
          <w:lang w:val="ru-RU" w:eastAsia="en-US" w:bidi="ar-SA"/>
        </w:rPr>
        <w:t>35</w:t>
      </w:r>
      <w:r>
        <w:rPr>
          <w:rFonts w:eastAsia="Times New Roman" w:cs="Times New Roman"/>
          <w:color w:val="auto"/>
          <w:spacing w:val="15"/>
          <w:kern w:val="0"/>
          <w:sz w:val="24"/>
          <w:szCs w:val="24"/>
          <w:lang w:val="ru-RU" w:eastAsia="en-US" w:bidi="ar-SA"/>
        </w:rPr>
        <w:t xml:space="preserve">% на </w:t>
      </w:r>
      <w:r>
        <w:rPr>
          <w:rFonts w:eastAsia="Times New Roman" w:cs="Times New Roman"/>
          <w:color w:val="auto"/>
          <w:spacing w:val="15"/>
          <w:kern w:val="0"/>
          <w:sz w:val="24"/>
          <w:szCs w:val="24"/>
          <w:lang w:val="ru-RU" w:eastAsia="en-US" w:bidi="ar-SA"/>
        </w:rPr>
        <w:t>раздел «Форма для военных</w:t>
      </w:r>
      <w:r>
        <w:rPr>
          <w:rFonts w:eastAsia="Times New Roman" w:cs="Times New Roman"/>
          <w:color w:val="auto"/>
          <w:spacing w:val="15"/>
          <w:kern w:val="0"/>
          <w:sz w:val="24"/>
          <w:szCs w:val="24"/>
          <w:lang w:val="ru-RU" w:eastAsia="en-US" w:bidi="ar-SA"/>
        </w:rPr>
        <w:t>*</w:t>
      </w:r>
      <w:r>
        <w:rPr>
          <w:spacing w:val="15"/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37" w:leader="none"/>
        </w:tabs>
        <w:spacing w:lineRule="auto" w:line="235"/>
        <w:ind w:left="624" w:right="283" w:hanging="0"/>
        <w:rPr>
          <w:sz w:val="24"/>
          <w:szCs w:val="24"/>
        </w:rPr>
      </w:pPr>
      <w:r>
        <w:rPr>
          <w:sz w:val="24"/>
          <w:szCs w:val="24"/>
        </w:rPr>
        <w:t>проводится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всей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10"/>
          <w:sz w:val="24"/>
          <w:szCs w:val="24"/>
        </w:rPr>
        <w:t xml:space="preserve"> в интернет-магазине </w:t>
      </w:r>
      <w:r>
        <w:rPr>
          <w:i/>
          <w:iCs/>
          <w:spacing w:val="10"/>
          <w:sz w:val="24"/>
          <w:szCs w:val="24"/>
        </w:rPr>
        <w:t xml:space="preserve">«БЛОКПОСТ» </w:t>
      </w:r>
      <w:r>
        <w:rPr>
          <w:i w:val="false"/>
          <w:iCs w:val="false"/>
          <w:color w:val="000000"/>
          <w:spacing w:val="10"/>
          <w:sz w:val="24"/>
          <w:szCs w:val="24"/>
          <w:shd w:fill="FFFFFF" w:val="clear"/>
        </w:rPr>
        <w:t>blok-post.ru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LibreOffice/7.1.2.2$Windows_X86_64 LibreOffice_project/8a45595d069ef5570103caea1b71cc9d82b2aae4</Application>
  <AppVersion>15.0000</AppVersion>
  <Pages>2</Pages>
  <Words>691</Words>
  <Characters>4970</Characters>
  <CharactersWithSpaces>5613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2022-08-16T11:12:34Z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